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A" w:rsidRDefault="002D7E9A" w:rsidP="00505942">
      <w:pPr>
        <w:pStyle w:val="a7"/>
        <w:widowControl/>
        <w:ind w:firstLine="0"/>
        <w:jc w:val="center"/>
        <w:rPr>
          <w:rFonts w:ascii="Times New Roman" w:hAnsi="Times New Roman"/>
          <w:b/>
          <w:szCs w:val="24"/>
        </w:rPr>
      </w:pPr>
    </w:p>
    <w:p w:rsidR="002D7E9A" w:rsidRDefault="002D7E9A" w:rsidP="00505942">
      <w:pPr>
        <w:pStyle w:val="a7"/>
        <w:widowControl/>
        <w:ind w:firstLine="0"/>
        <w:jc w:val="center"/>
        <w:rPr>
          <w:rFonts w:ascii="Times New Roman" w:hAnsi="Times New Roman"/>
          <w:b/>
          <w:szCs w:val="24"/>
        </w:rPr>
      </w:pPr>
    </w:p>
    <w:p w:rsidR="00505942" w:rsidRDefault="00505942" w:rsidP="00505942">
      <w:pPr>
        <w:pStyle w:val="a7"/>
        <w:widowControl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Заявка </w:t>
      </w:r>
      <w:r w:rsidR="004601B0">
        <w:rPr>
          <w:rFonts w:ascii="Times New Roman" w:hAnsi="Times New Roman"/>
          <w:b/>
          <w:szCs w:val="24"/>
        </w:rPr>
        <w:t>на участие в научно-технической школе-</w:t>
      </w:r>
      <w:r>
        <w:rPr>
          <w:rFonts w:ascii="Times New Roman" w:hAnsi="Times New Roman"/>
          <w:b/>
          <w:szCs w:val="24"/>
        </w:rPr>
        <w:t xml:space="preserve">семинаре </w:t>
      </w:r>
      <w:r w:rsidR="004601B0">
        <w:rPr>
          <w:rFonts w:ascii="Times New Roman" w:hAnsi="Times New Roman"/>
          <w:b/>
          <w:szCs w:val="24"/>
        </w:rPr>
        <w:t xml:space="preserve">по ядерным технологиям для студентов, аспирантов, молодых ученых и </w:t>
      </w:r>
      <w:r>
        <w:rPr>
          <w:rFonts w:ascii="Times New Roman" w:hAnsi="Times New Roman"/>
          <w:b/>
          <w:szCs w:val="24"/>
        </w:rPr>
        <w:t>специалистов</w:t>
      </w:r>
      <w:r w:rsidR="004601B0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505942" w:rsidRDefault="00505942" w:rsidP="00505942">
      <w:pPr>
        <w:pStyle w:val="a7"/>
        <w:widowControl/>
        <w:ind w:firstLine="0"/>
        <w:jc w:val="center"/>
        <w:rPr>
          <w:rFonts w:ascii="Times New Roman" w:hAnsi="Times New Roman"/>
          <w:b/>
        </w:rPr>
      </w:pPr>
    </w:p>
    <w:p w:rsidR="00505942" w:rsidRDefault="00DA5617" w:rsidP="00505942">
      <w:pPr>
        <w:pStyle w:val="a7"/>
        <w:widowControl/>
        <w:ind w:firstLine="0"/>
        <w:jc w:val="center"/>
        <w:rPr>
          <w:rFonts w:ascii="Times New Roman" w:hAnsi="Times New Roman"/>
          <w:b/>
        </w:rPr>
      </w:pPr>
      <w:r w:rsidRPr="00AF504B">
        <w:rPr>
          <w:rFonts w:ascii="Times New Roman" w:hAnsi="Times New Roman"/>
        </w:rPr>
        <w:t>Окончание подачи заявки</w:t>
      </w:r>
      <w:r>
        <w:rPr>
          <w:rFonts w:ascii="Times New Roman" w:hAnsi="Times New Roman"/>
          <w:b/>
        </w:rPr>
        <w:t xml:space="preserve"> </w:t>
      </w:r>
      <w:r w:rsidR="00AF504B">
        <w:rPr>
          <w:rFonts w:ascii="Times New Roman" w:hAnsi="Times New Roman"/>
          <w:b/>
        </w:rPr>
        <w:t>31</w:t>
      </w:r>
      <w:r w:rsidR="00505942">
        <w:rPr>
          <w:rFonts w:ascii="Times New Roman" w:hAnsi="Times New Roman"/>
          <w:b/>
        </w:rPr>
        <w:t xml:space="preserve"> ма</w:t>
      </w:r>
      <w:r w:rsidR="00AF504B">
        <w:rPr>
          <w:rFonts w:ascii="Times New Roman" w:hAnsi="Times New Roman"/>
          <w:b/>
        </w:rPr>
        <w:t>я 2019</w:t>
      </w:r>
      <w:r w:rsidR="00505942">
        <w:rPr>
          <w:rFonts w:ascii="Times New Roman" w:hAnsi="Times New Roman"/>
          <w:b/>
        </w:rPr>
        <w:t xml:space="preserve"> г</w:t>
      </w:r>
      <w:r w:rsidR="009E31F1">
        <w:rPr>
          <w:rFonts w:ascii="Times New Roman" w:hAnsi="Times New Roman"/>
          <w:b/>
        </w:rPr>
        <w:t>ода</w:t>
      </w:r>
      <w:bookmarkStart w:id="0" w:name="_GoBack"/>
      <w:bookmarkEnd w:id="0"/>
    </w:p>
    <w:p w:rsidR="00505942" w:rsidRPr="00AA17B6" w:rsidRDefault="00505942" w:rsidP="00505942">
      <w:pPr>
        <w:pStyle w:val="a5"/>
        <w:tabs>
          <w:tab w:val="clear" w:pos="1843"/>
          <w:tab w:val="left" w:pos="709"/>
        </w:tabs>
        <w:spacing w:after="60"/>
        <w:ind w:firstLine="426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846"/>
      </w:tblGrid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Занимаемая должность / специальность (для студентов - курс, для аспирантов - год обучения)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Ученая степень, ученое звание соискателя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Наименование организации (сокращенное)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Наименование организации (полное)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  <w:lang w:val="en-US"/>
              </w:rPr>
            </w:pPr>
            <w:r w:rsidRPr="00AA17B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AF504B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Наименование доклада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505942" w:rsidRPr="00AA17B6" w:rsidTr="0056454E">
        <w:tc>
          <w:tcPr>
            <w:tcW w:w="4901" w:type="dxa"/>
          </w:tcPr>
          <w:p w:rsidR="00505942" w:rsidRPr="00AA17B6" w:rsidRDefault="00AF504B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  <w:r w:rsidRPr="00AA17B6">
              <w:rPr>
                <w:sz w:val="24"/>
                <w:szCs w:val="24"/>
              </w:rPr>
              <w:t>Авторы доклада</w:t>
            </w:r>
          </w:p>
        </w:tc>
        <w:tc>
          <w:tcPr>
            <w:tcW w:w="4846" w:type="dxa"/>
          </w:tcPr>
          <w:p w:rsidR="00505942" w:rsidRPr="00AA17B6" w:rsidRDefault="00505942" w:rsidP="00E81418">
            <w:pPr>
              <w:pStyle w:val="a5"/>
              <w:tabs>
                <w:tab w:val="clear" w:pos="1843"/>
                <w:tab w:val="left" w:pos="709"/>
              </w:tabs>
              <w:spacing w:after="60"/>
              <w:ind w:firstLine="0"/>
              <w:rPr>
                <w:sz w:val="24"/>
                <w:szCs w:val="24"/>
              </w:rPr>
            </w:pPr>
          </w:p>
        </w:tc>
      </w:tr>
    </w:tbl>
    <w:p w:rsidR="00505942" w:rsidRPr="00AA17B6" w:rsidRDefault="00505942" w:rsidP="00505942">
      <w:pPr>
        <w:rPr>
          <w:sz w:val="24"/>
          <w:szCs w:val="24"/>
        </w:rPr>
      </w:pPr>
    </w:p>
    <w:p w:rsidR="00C33282" w:rsidRDefault="00C33282"/>
    <w:sectPr w:rsidR="00C33282" w:rsidSect="00EC74B2">
      <w:headerReference w:type="default" r:id="rId7"/>
      <w:footerReference w:type="default" r:id="rId8"/>
      <w:endnotePr>
        <w:numFmt w:val="decimal"/>
      </w:endnotePr>
      <w:pgSz w:w="11907" w:h="16840" w:code="9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07" w:rsidRDefault="00184E07" w:rsidP="00FE1243">
      <w:r>
        <w:separator/>
      </w:r>
    </w:p>
  </w:endnote>
  <w:endnote w:type="continuationSeparator" w:id="0">
    <w:p w:rsidR="00184E07" w:rsidRDefault="00184E07" w:rsidP="00FE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9A" w:rsidRPr="002D7E9A" w:rsidRDefault="002D7E9A">
    <w:pPr>
      <w:pStyle w:val="ab"/>
      <w:rPr>
        <w:b/>
        <w:sz w:val="28"/>
      </w:rPr>
    </w:pPr>
    <w:r w:rsidRPr="002D7E9A">
      <w:rPr>
        <w:b/>
        <w:sz w:val="28"/>
      </w:rPr>
      <w:t>Заполненный бланк заявки направить на электронную почту:</w:t>
    </w:r>
  </w:p>
  <w:p w:rsidR="002D7E9A" w:rsidRPr="002D7E9A" w:rsidRDefault="00184E07">
    <w:pPr>
      <w:pStyle w:val="ab"/>
      <w:rPr>
        <w:b/>
        <w:sz w:val="28"/>
      </w:rPr>
    </w:pPr>
    <w:hyperlink r:id="rId1" w:history="1">
      <w:r w:rsidR="002D7E9A" w:rsidRPr="002D7E9A">
        <w:rPr>
          <w:rStyle w:val="a8"/>
          <w:b/>
          <w:sz w:val="28"/>
        </w:rPr>
        <w:t>irm-ntm@irmatom.ru</w:t>
      </w:r>
    </w:hyperlink>
    <w:r w:rsidR="002D7E9A" w:rsidRPr="002D7E9A">
      <w:rPr>
        <w:b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07" w:rsidRDefault="00184E07" w:rsidP="00FE1243">
      <w:r>
        <w:separator/>
      </w:r>
    </w:p>
  </w:footnote>
  <w:footnote w:type="continuationSeparator" w:id="0">
    <w:p w:rsidR="00184E07" w:rsidRDefault="00184E07" w:rsidP="00FE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9A" w:rsidRDefault="002D7E9A" w:rsidP="002D7E9A">
    <w:pPr>
      <w:suppressAutoHyphens/>
      <w:jc w:val="center"/>
      <w:rPr>
        <w:rFonts w:cs="Arial"/>
        <w:b/>
        <w:spacing w:val="40"/>
        <w:sz w:val="14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EC35B8" wp14:editId="26D5BC73">
          <wp:simplePos x="0" y="0"/>
          <wp:positionH relativeFrom="column">
            <wp:posOffset>-44450</wp:posOffset>
          </wp:positionH>
          <wp:positionV relativeFrom="paragraph">
            <wp:posOffset>-203200</wp:posOffset>
          </wp:positionV>
          <wp:extent cx="1038225" cy="707390"/>
          <wp:effectExtent l="0" t="0" r="0" b="0"/>
          <wp:wrapTight wrapText="bothSides">
            <wp:wrapPolygon edited="0">
              <wp:start x="0" y="0"/>
              <wp:lineTo x="0" y="20941"/>
              <wp:lineTo x="21402" y="20941"/>
              <wp:lineTo x="21402" y="0"/>
              <wp:lineTo x="0" y="0"/>
            </wp:wrapPolygon>
          </wp:wrapTight>
          <wp:docPr id="3" name="Рисунок 3" descr="Рисунок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Рисунок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942">
      <w:t xml:space="preserve">  </w:t>
    </w:r>
    <w:r>
      <w:tab/>
    </w:r>
  </w:p>
  <w:p w:rsidR="002D7E9A" w:rsidRPr="00741F40" w:rsidRDefault="002D7E9A" w:rsidP="002D7E9A">
    <w:pPr>
      <w:suppressAutoHyphens/>
      <w:ind w:left="708" w:firstLine="708"/>
      <w:jc w:val="center"/>
      <w:rPr>
        <w:rFonts w:cs="Arial"/>
        <w:b/>
        <w:caps/>
        <w:spacing w:val="40"/>
        <w:sz w:val="14"/>
        <w:szCs w:val="18"/>
      </w:rPr>
    </w:pPr>
    <w:r w:rsidRPr="00741F40">
      <w:rPr>
        <w:rFonts w:cs="Arial"/>
        <w:b/>
        <w:spacing w:val="40"/>
        <w:sz w:val="14"/>
        <w:szCs w:val="18"/>
      </w:rPr>
      <w:t>ГОСУДАРСТВЕННАЯ КОРПОРАЦИЯ ПО АТОМНОЙ ЭНЕРГИИ «РОСАТОМ»</w:t>
    </w:r>
  </w:p>
  <w:p w:rsidR="002D7E9A" w:rsidRDefault="002D7E9A" w:rsidP="002D7E9A">
    <w:pPr>
      <w:tabs>
        <w:tab w:val="left" w:pos="1005"/>
      </w:tabs>
      <w:suppressAutoHyphens/>
      <w:jc w:val="center"/>
      <w:rPr>
        <w:b/>
        <w:caps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 w:rsidRPr="00741F40">
      <w:rPr>
        <w:rFonts w:cs="Arial"/>
        <w:sz w:val="14"/>
      </w:rPr>
      <w:t>АКЦИОНЕРНОЕ ОБЩЕСТВО</w:t>
    </w:r>
    <w:r w:rsidRPr="00741F40">
      <w:rPr>
        <w:rFonts w:cs="Arial"/>
        <w:sz w:val="8"/>
        <w:szCs w:val="16"/>
      </w:rPr>
      <w:t xml:space="preserve">  </w:t>
    </w:r>
    <w:r w:rsidRPr="00801431">
      <w:rPr>
        <w:rFonts w:cs="Arial"/>
        <w:b/>
      </w:rPr>
      <w:t>«</w:t>
    </w:r>
    <w:r w:rsidRPr="00741F40">
      <w:rPr>
        <w:rFonts w:cs="Arial"/>
        <w:b/>
      </w:rPr>
      <w:t>ИНСТИТУТ РЕАКТОРНЫХ МАТЕРИАЛОВ»</w:t>
    </w:r>
  </w:p>
  <w:p w:rsidR="002D7E9A" w:rsidRDefault="00184E07" w:rsidP="002D7E9A">
    <w:pPr>
      <w:pStyle w:val="a7"/>
      <w:widowControl/>
      <w:tabs>
        <w:tab w:val="left" w:pos="1500"/>
        <w:tab w:val="right" w:pos="8280"/>
      </w:tabs>
      <w:suppressAutoHyphens/>
      <w:ind w:left="-567" w:firstLine="851"/>
      <w:jc w:val="lef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4pt;margin-top:11.6pt;width:534.85pt;height:.05pt;flip:y;z-index:251658240" o:connectortype="straight" strokecolor="#0c15ce" strokeweight="3pt"/>
      </w:pict>
    </w:r>
    <w:r w:rsidR="002D7E9A">
      <w:rPr>
        <w:rFonts w:ascii="Times New Roman" w:hAnsi="Times New Roman"/>
      </w:rPr>
      <w:tab/>
    </w:r>
  </w:p>
  <w:p w:rsidR="0066166A" w:rsidRDefault="002D7E9A" w:rsidP="00C91DCB">
    <w:pPr>
      <w:pStyle w:val="a3"/>
      <w:jc w:val="center"/>
    </w:pPr>
    <w:r>
      <w:rPr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03C8EA9F" wp14:editId="4DDD985F">
          <wp:simplePos x="0" y="0"/>
          <wp:positionH relativeFrom="column">
            <wp:posOffset>-339090</wp:posOffset>
          </wp:positionH>
          <wp:positionV relativeFrom="paragraph">
            <wp:posOffset>13970</wp:posOffset>
          </wp:positionV>
          <wp:extent cx="6828790" cy="38100"/>
          <wp:effectExtent l="0" t="0" r="0" b="0"/>
          <wp:wrapTight wrapText="bothSides">
            <wp:wrapPolygon edited="0">
              <wp:start x="0" y="0"/>
              <wp:lineTo x="0" y="10800"/>
              <wp:lineTo x="21512" y="10800"/>
              <wp:lineTo x="21512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7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942"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05942"/>
    <w:rsid w:val="00014420"/>
    <w:rsid w:val="00057C6D"/>
    <w:rsid w:val="00145EAA"/>
    <w:rsid w:val="00184E07"/>
    <w:rsid w:val="002D7E9A"/>
    <w:rsid w:val="004601B0"/>
    <w:rsid w:val="00505942"/>
    <w:rsid w:val="0056454E"/>
    <w:rsid w:val="00717F89"/>
    <w:rsid w:val="0088508B"/>
    <w:rsid w:val="00976533"/>
    <w:rsid w:val="009E31F1"/>
    <w:rsid w:val="00A76731"/>
    <w:rsid w:val="00A817D3"/>
    <w:rsid w:val="00AF504B"/>
    <w:rsid w:val="00B247F0"/>
    <w:rsid w:val="00C33282"/>
    <w:rsid w:val="00D23B67"/>
    <w:rsid w:val="00DA5617"/>
    <w:rsid w:val="00DB0CB2"/>
    <w:rsid w:val="00E93F59"/>
    <w:rsid w:val="00FA5AD5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42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9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05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05942"/>
    <w:pPr>
      <w:widowControl/>
      <w:tabs>
        <w:tab w:val="left" w:pos="1843"/>
        <w:tab w:val="left" w:pos="2552"/>
      </w:tabs>
      <w:spacing w:after="120"/>
      <w:ind w:firstLine="851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505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Стиль рабочий"/>
    <w:basedOn w:val="a"/>
    <w:rsid w:val="00505942"/>
    <w:pPr>
      <w:ind w:firstLine="567"/>
      <w:jc w:val="both"/>
    </w:pPr>
    <w:rPr>
      <w:rFonts w:ascii="Arial" w:hAnsi="Arial"/>
      <w:color w:val="000000"/>
      <w:sz w:val="24"/>
    </w:rPr>
  </w:style>
  <w:style w:type="character" w:styleId="a8">
    <w:name w:val="Hyperlink"/>
    <w:basedOn w:val="a0"/>
    <w:uiPriority w:val="99"/>
    <w:unhideWhenUsed/>
    <w:rsid w:val="0050594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7E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E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D7E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E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m-ntm@irmatom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"ОАО" ИРМ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Ирина Владимировна</dc:creator>
  <cp:keywords/>
  <dc:description/>
  <cp:lastModifiedBy>Семенова Ирина Владимировна</cp:lastModifiedBy>
  <cp:revision>8</cp:revision>
  <dcterms:created xsi:type="dcterms:W3CDTF">2017-01-18T05:37:00Z</dcterms:created>
  <dcterms:modified xsi:type="dcterms:W3CDTF">2019-03-15T08:52:00Z</dcterms:modified>
</cp:coreProperties>
</file>